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67" w:rsidRPr="00862E67" w:rsidRDefault="00862E67" w:rsidP="00862E67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proofErr w:type="gramStart"/>
      <w:r w:rsidRPr="00862E67">
        <w:rPr>
          <w:rFonts w:ascii="Verdana" w:hAnsi="Verdana"/>
          <w:b/>
          <w:bCs/>
          <w:color w:val="auto"/>
          <w:sz w:val="20"/>
          <w:szCs w:val="20"/>
        </w:rPr>
        <w:t>Toimintamuodot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, </w:t>
      </w:r>
      <w:r w:rsidRPr="00862E67">
        <w:rPr>
          <w:rFonts w:ascii="Verdana" w:hAnsi="Verdana"/>
          <w:b/>
          <w:bCs/>
          <w:color w:val="auto"/>
          <w:sz w:val="20"/>
          <w:szCs w:val="20"/>
          <w:highlight w:val="green"/>
        </w:rPr>
        <w:t>netissä listatut vihreällä</w:t>
      </w:r>
      <w:proofErr w:type="gramEnd"/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9038" w:type="dxa"/>
        <w:tblInd w:w="709" w:type="dxa"/>
        <w:tblLayout w:type="fixed"/>
        <w:tblLook w:val="0000"/>
      </w:tblPr>
      <w:tblGrid>
        <w:gridCol w:w="533"/>
        <w:gridCol w:w="4678"/>
        <w:gridCol w:w="3827"/>
      </w:tblGrid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b/>
                <w:color w:val="auto"/>
                <w:sz w:val="20"/>
                <w:szCs w:val="20"/>
              </w:rPr>
              <w:t>Osaston toimintamuodot</w:t>
            </w:r>
          </w:p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>Sosiaalipalveluiden toimintamuodot: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>Ystävätoiminta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Vankilavierailutoiminta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Ikäihmisten toiminta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>Omaishoitajien tukitoiminta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Vertaistukiryhmä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>Kotimaan avustustoiminnan muodot: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Huono-osaisuutta ehkäisevät hankkeet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Kotimaan avustustoiminta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Hiv/</w:t>
            </w:r>
            <w:r w:rsidRPr="004E6AA6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Aids -toiminnan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 muodot ovat: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Hiv-neuvontapuhelin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Tukihenkilötoiminta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Pluspiste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Hiv/Aids -luennot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Kondomiajokortti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Kesäkumikampanja</w:t>
            </w: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Humanitaarisen oikeuden toiminta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>muodot: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Hiljainen mielenilmaus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Keskustelutilaisuus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Leffailta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Työpaja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Konfliktin keskellä -roolipeli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4E6AA6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Ensiaputoiminna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>n muodot ovat: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4E6AA6">
              <w:rPr>
                <w:rFonts w:ascii="Verdana" w:hAnsi="Verdana"/>
                <w:color w:val="auto"/>
                <w:sz w:val="20"/>
                <w:szCs w:val="20"/>
              </w:rPr>
              <w:t>Ensiapuryhmä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Ensivastetoiminta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Rinnepäivystys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Monikulttuurisen toiminnan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 muodot: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Ystävätoiminta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LäksyHelppi</w:t>
            </w:r>
            <w:proofErr w:type="spellEnd"/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Kansainvälinen </w:t>
            </w:r>
          </w:p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klubi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Suomen ja ruotsinkielen kerhot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Asumisapu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Leiritoiminta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Toiminta vastaanottokeskuksissa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Nuorisotoiminna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n muodot: 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>Reddie</w:t>
            </w:r>
            <w:proofErr w:type="spellEnd"/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>Kids</w:t>
            </w:r>
            <w:proofErr w:type="spellEnd"/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 -varhaisnuorten kerhotoiminta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Narikka; </w:t>
            </w:r>
          </w:p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lyhytkestoinen vapaaehtoistoiminta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Nuorisoryhmä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Leiritoiminta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Spray-lehden </w:t>
            </w:r>
          </w:p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toimitustyö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Kansainvälinen nuorisotoiminta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Päihdetyö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>n toimintamuodot: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Päihdetyö osaston eri toiminnoissa: e</w:t>
            </w: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siapuryhmät, ystävätoiminta, nuoret jne.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Ehkäisevän päihdetyön viikko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Kouluyhteistyö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>Festarityö</w:t>
            </w:r>
            <w:proofErr w:type="spellEnd"/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Terveyden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 ja hyvinvoinnin 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edistämisen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 toimintamuodot: 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Koti ja vapaa-ajan tapaturmien ehkäisy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Hoito ja huolenpito kotona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Terveyspiste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  <w:highlight w:val="green"/>
              </w:rPr>
              <w:t>Valmiustoiminnan</w:t>
            </w: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 muodot: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Valmiussuunnittelu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Etsintä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Psykososiaalinen tuki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Kotimaan avustustoiminta</w:t>
            </w:r>
          </w:p>
        </w:tc>
      </w:tr>
      <w:tr w:rsidR="00862E67" w:rsidRPr="00862E67" w:rsidTr="00ED7B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>Ensihuolto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i/>
                <w:color w:val="auto"/>
                <w:sz w:val="20"/>
                <w:szCs w:val="20"/>
              </w:rPr>
              <w:t>Veripalvelutoiminnan muoto on verenluovutustilaisuuksissa avustaminen</w:t>
            </w:r>
          </w:p>
        </w:tc>
      </w:tr>
      <w:tr w:rsidR="00862E67" w:rsidRPr="00862E67" w:rsidTr="00ED7B0C">
        <w:trPr>
          <w:trHeight w:val="1"/>
        </w:trPr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67" w:rsidRPr="00862E67" w:rsidRDefault="00862E67" w:rsidP="00862E67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Lisäksi osaston vapaaehtoiset voivat työskennellä </w:t>
            </w:r>
            <w:r w:rsidRPr="00862E67">
              <w:rPr>
                <w:rFonts w:ascii="Verdana" w:hAnsi="Verdana"/>
                <w:color w:val="auto"/>
                <w:sz w:val="20"/>
                <w:szCs w:val="20"/>
                <w:highlight w:val="green"/>
              </w:rPr>
              <w:t>vapaaehtoisina Konteissa</w:t>
            </w:r>
            <w:r w:rsidRPr="00862E67">
              <w:rPr>
                <w:rFonts w:ascii="Verdana" w:hAnsi="Verdana"/>
                <w:color w:val="auto"/>
                <w:sz w:val="20"/>
                <w:szCs w:val="20"/>
              </w:rPr>
              <w:t xml:space="preserve"> ja nuorten turvataloissa.</w:t>
            </w:r>
          </w:p>
        </w:tc>
      </w:tr>
    </w:tbl>
    <w:p w:rsidR="00C54EBD" w:rsidRDefault="00C54EB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Jäsenenä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Lipaskerääjänä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Ystävänä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Ensiapu- ja valmiustoiminnassa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862E67">
        <w:rPr>
          <w:rFonts w:ascii="Verdana" w:hAnsi="Verdana"/>
          <w:color w:val="auto"/>
          <w:sz w:val="20"/>
          <w:szCs w:val="20"/>
        </w:rPr>
        <w:t>Festaripäivystäjänä</w:t>
      </w:r>
      <w:proofErr w:type="spellEnd"/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Hiv- ja aids-työssä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Humanitaarisen oikeuden toiminnassa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Kontin vapaaehtoisena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Monikulttuurisessa toiminnassa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Nuorten toiminnassa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Omaishoitajien tukitoiminnassa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Päihdetyössä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862E67">
        <w:rPr>
          <w:rFonts w:ascii="Verdana" w:hAnsi="Verdana"/>
          <w:color w:val="auto"/>
          <w:sz w:val="20"/>
          <w:szCs w:val="20"/>
        </w:rPr>
        <w:t>Reddie</w:t>
      </w:r>
      <w:proofErr w:type="spellEnd"/>
      <w:r w:rsidRPr="00862E67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862E67">
        <w:rPr>
          <w:rFonts w:ascii="Verdana" w:hAnsi="Verdana"/>
          <w:color w:val="auto"/>
          <w:sz w:val="20"/>
          <w:szCs w:val="20"/>
        </w:rPr>
        <w:t>Kids</w:t>
      </w:r>
      <w:proofErr w:type="spellEnd"/>
      <w:r w:rsidRPr="00862E67">
        <w:rPr>
          <w:rFonts w:ascii="Verdana" w:hAnsi="Verdana"/>
          <w:color w:val="auto"/>
          <w:sz w:val="20"/>
          <w:szCs w:val="20"/>
        </w:rPr>
        <w:t xml:space="preserve"> -ohjaajana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Terveyden edistäjänä</w:t>
      </w:r>
    </w:p>
    <w:p w:rsidR="00862E67" w:rsidRPr="00862E67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Verenluovuttajana</w:t>
      </w:r>
    </w:p>
    <w:p w:rsidR="00862E67" w:rsidRPr="00AB20EF" w:rsidRDefault="00862E67" w:rsidP="00862E6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62E67">
        <w:rPr>
          <w:rFonts w:ascii="Verdana" w:hAnsi="Verdana"/>
          <w:color w:val="auto"/>
          <w:sz w:val="20"/>
          <w:szCs w:val="20"/>
        </w:rPr>
        <w:t>Avustustyöntekijänä ulkomailla</w:t>
      </w:r>
    </w:p>
    <w:sectPr w:rsidR="00862E67" w:rsidRPr="00AB20EF" w:rsidSect="00862E67">
      <w:pgSz w:w="11906" w:h="16838" w:code="9"/>
      <w:pgMar w:top="426" w:right="1134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62E67"/>
    <w:rsid w:val="0000067D"/>
    <w:rsid w:val="00073A7E"/>
    <w:rsid w:val="000B2C7B"/>
    <w:rsid w:val="00142C1C"/>
    <w:rsid w:val="00313DBD"/>
    <w:rsid w:val="004E6AA6"/>
    <w:rsid w:val="006104E6"/>
    <w:rsid w:val="00667649"/>
    <w:rsid w:val="0069242A"/>
    <w:rsid w:val="008372E0"/>
    <w:rsid w:val="00862E67"/>
    <w:rsid w:val="009C119D"/>
    <w:rsid w:val="00AB20EF"/>
    <w:rsid w:val="00B06055"/>
    <w:rsid w:val="00C314D8"/>
    <w:rsid w:val="00C534F1"/>
    <w:rsid w:val="00C54EBD"/>
    <w:rsid w:val="00D2796A"/>
    <w:rsid w:val="00EA37C9"/>
    <w:rsid w:val="00EE587F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1716</Characters>
  <Application>Microsoft Office Word</Application>
  <DocSecurity>0</DocSecurity>
  <Lines>14</Lines>
  <Paragraphs>4</Paragraphs>
  <ScaleCrop>false</ScaleCrop>
  <Company>SPRJ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</dc:creator>
  <cp:keywords/>
  <dc:description/>
  <cp:lastModifiedBy>mariapi</cp:lastModifiedBy>
  <cp:revision>2</cp:revision>
  <dcterms:created xsi:type="dcterms:W3CDTF">2013-08-28T07:46:00Z</dcterms:created>
  <dcterms:modified xsi:type="dcterms:W3CDTF">2013-08-28T07:56:00Z</dcterms:modified>
</cp:coreProperties>
</file>